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C17EDC" w:rsidP="006C0683">
      <w:pPr>
        <w:spacing w:line="360" w:lineRule="auto"/>
        <w:jc w:val="center"/>
        <w:rPr>
          <w:rFonts w:ascii="Times New Roman" w:hAnsi="Times New Roman"/>
          <w:b/>
          <w:szCs w:val="22"/>
          <w:lang w:val="bg-BG"/>
        </w:rPr>
      </w:pPr>
      <w:r>
        <w:rPr>
          <w:rFonts w:ascii="Times New Roman" w:hAnsi="Times New Roman"/>
          <w:b/>
          <w:szCs w:val="22"/>
          <w:lang w:val="bg-BG"/>
        </w:rPr>
        <w:t>за гаранционните срокове</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w:t>
      </w:r>
      <w:r w:rsidR="009A240C">
        <w:rPr>
          <w:rFonts w:ascii="Times New Roman" w:hAnsi="Times New Roman"/>
          <w:szCs w:val="22"/>
          <w:lang w:val="bg-BG"/>
        </w:rPr>
        <w:t>Участник</w:t>
      </w:r>
      <w:r w:rsidR="009A240C" w:rsidRPr="0060239F">
        <w:rPr>
          <w:rFonts w:ascii="Times New Roman" w:hAnsi="Times New Roman"/>
          <w:szCs w:val="22"/>
          <w:lang w:val="bg-BG"/>
        </w:rPr>
        <w:t xml:space="preserve"> </w:t>
      </w:r>
      <w:r w:rsidRPr="0060239F">
        <w:rPr>
          <w:rFonts w:ascii="Times New Roman" w:hAnsi="Times New Roman"/>
          <w:szCs w:val="22"/>
          <w:lang w:val="bg-BG"/>
        </w:rPr>
        <w:t xml:space="preserve">за участие в процедура  </w:t>
      </w:r>
      <w:r w:rsidRPr="0060239F">
        <w:rPr>
          <w:rFonts w:ascii="Times New Roman" w:hAnsi="Times New Roman"/>
          <w:lang w:val="ru-MO"/>
        </w:rPr>
        <w:t xml:space="preserve">с предмет: </w:t>
      </w:r>
    </w:p>
    <w:p w:rsidR="006C0683" w:rsidRDefault="00804D21" w:rsidP="00804D21">
      <w:pPr>
        <w:spacing w:line="360" w:lineRule="auto"/>
        <w:jc w:val="center"/>
        <w:rPr>
          <w:rFonts w:ascii="Times New Roman" w:hAnsi="Times New Roman"/>
          <w:szCs w:val="22"/>
          <w:lang w:val="bg-BG"/>
        </w:rPr>
      </w:pPr>
      <w:bookmarkStart w:id="0" w:name="OLE_LINK1"/>
      <w:bookmarkStart w:id="1" w:name="OLE_LINK2"/>
      <w:r w:rsidRPr="0043193B">
        <w:rPr>
          <w:rFonts w:ascii="Times New Roman" w:hAnsi="Times New Roman"/>
          <w:b/>
          <w:bCs/>
          <w:lang w:val="bg-BG"/>
        </w:rPr>
        <w:t xml:space="preserve">“Подмяна на </w:t>
      </w:r>
      <w:proofErr w:type="spellStart"/>
      <w:r w:rsidRPr="0043193B">
        <w:rPr>
          <w:rFonts w:ascii="Times New Roman" w:hAnsi="Times New Roman"/>
          <w:b/>
          <w:bCs/>
          <w:lang w:val="bg-BG"/>
        </w:rPr>
        <w:t>термоконтрола</w:t>
      </w:r>
      <w:proofErr w:type="spellEnd"/>
      <w:r w:rsidRPr="0043193B">
        <w:rPr>
          <w:rFonts w:ascii="Times New Roman" w:hAnsi="Times New Roman"/>
          <w:b/>
          <w:bCs/>
          <w:lang w:val="bg-BG"/>
        </w:rPr>
        <w:t xml:space="preserve"> на реактора по температурните канали на БЗТ по време на ПГР-2020 на 5 ЕБ</w:t>
      </w:r>
      <w:r w:rsidRPr="0043193B">
        <w:rPr>
          <w:rFonts w:ascii="Times New Roman" w:hAnsi="Times New Roman"/>
          <w:b/>
          <w:lang w:val="bg-BG"/>
        </w:rPr>
        <w:t>”</w:t>
      </w:r>
      <w:bookmarkEnd w:id="0"/>
      <w:bookmarkEnd w:id="1"/>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0239F">
        <w:rPr>
          <w:rFonts w:ascii="Times New Roman" w:hAnsi="Times New Roman"/>
          <w:szCs w:val="22"/>
          <w:u w:val="single"/>
          <w:lang w:val="en-US"/>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w:t>
      </w:r>
    </w:p>
    <w:p w:rsidR="00A806B2" w:rsidRPr="00A806B2" w:rsidRDefault="00A806B2" w:rsidP="00A806B2">
      <w:pPr>
        <w:pStyle w:val="ListParagraph"/>
        <w:numPr>
          <w:ilvl w:val="0"/>
          <w:numId w:val="6"/>
        </w:numPr>
        <w:ind w:left="0" w:firstLine="0"/>
        <w:jc w:val="both"/>
        <w:rPr>
          <w:rFonts w:ascii="Times New Roman" w:hAnsi="Times New Roman"/>
          <w:lang w:val="bg-BG"/>
        </w:rPr>
      </w:pPr>
      <w:r w:rsidRPr="00A806B2">
        <w:rPr>
          <w:rFonts w:ascii="Times New Roman" w:hAnsi="Times New Roman"/>
          <w:lang w:val="bg-BG"/>
        </w:rPr>
        <w:t>За монтажните работи се установяват гаранционни срокове както следва: ........................................................................................</w:t>
      </w:r>
      <w:r>
        <w:rPr>
          <w:rFonts w:ascii="Times New Roman" w:hAnsi="Times New Roman"/>
          <w:lang w:val="bg-BG"/>
        </w:rPr>
        <w:t>.........................</w:t>
      </w:r>
      <w:r w:rsidRPr="00A806B2">
        <w:rPr>
          <w:rFonts w:ascii="Times New Roman" w:hAnsi="Times New Roman"/>
          <w:lang w:val="bg-BG"/>
        </w:rPr>
        <w:t>............................, считано от датата на съгласуване на Акт за изпълнение на програмите.</w:t>
      </w:r>
    </w:p>
    <w:p w:rsidR="00A806B2" w:rsidRPr="00A806B2" w:rsidRDefault="00A806B2" w:rsidP="00A806B2">
      <w:pPr>
        <w:pStyle w:val="ListParagraph"/>
        <w:numPr>
          <w:ilvl w:val="0"/>
          <w:numId w:val="6"/>
        </w:numPr>
        <w:ind w:left="0" w:firstLine="0"/>
        <w:jc w:val="both"/>
        <w:rPr>
          <w:rFonts w:ascii="Times New Roman" w:hAnsi="Times New Roman"/>
          <w:lang w:val="bg-BG"/>
        </w:rPr>
      </w:pPr>
      <w:r w:rsidRPr="00A806B2">
        <w:rPr>
          <w:rFonts w:ascii="Times New Roman" w:hAnsi="Times New Roman"/>
          <w:lang w:val="bg-BG"/>
        </w:rPr>
        <w:t xml:space="preserve">Ако в рамките на гаранционния срок на монтажните работи се установят дефекти, ИЗПЪЛНИТЕЛЯТ ги отстранява със свои сили и за своя сметка. Отстраняването на дефектите трябва да се извърши в срок от ............  (.......................... ) календарни дни от датата на писмената рекламация на ВЪЗЛОЖИТЕЛЯ. </w:t>
      </w: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sectPr w:rsidR="00236D95"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8E4" w:rsidRDefault="003008E4">
      <w:r>
        <w:separator/>
      </w:r>
    </w:p>
  </w:endnote>
  <w:endnote w:type="continuationSeparator" w:id="0">
    <w:p w:rsidR="003008E4" w:rsidRDefault="003008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8E4" w:rsidRDefault="003008E4">
      <w:r>
        <w:separator/>
      </w:r>
    </w:p>
  </w:footnote>
  <w:footnote w:type="continuationSeparator" w:id="0">
    <w:p w:rsidR="003008E4" w:rsidRDefault="003008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8C25C5"/>
    <w:multiLevelType w:val="hybridMultilevel"/>
    <w:tmpl w:val="3C48220A"/>
    <w:lvl w:ilvl="0" w:tplc="68144A1E">
      <w:start w:val="1"/>
      <w:numFmt w:val="decimal"/>
      <w:lvlText w:val="%1."/>
      <w:lvlJc w:val="left"/>
      <w:pPr>
        <w:ind w:left="720" w:hanging="360"/>
      </w:pPr>
      <w:rPr>
        <w:rFonts w:ascii="Times New Roman" w:hAnsi="Times New Roman" w:hint="default"/>
        <w:b w:val="0"/>
        <w:i w:val="0"/>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BDB0399"/>
    <w:multiLevelType w:val="multilevel"/>
    <w:tmpl w:val="0402001F"/>
    <w:numStyleLink w:val="Style3"/>
  </w:abstractNum>
  <w:abstractNum w:abstractNumId="3">
    <w:nsid w:val="3148609E"/>
    <w:multiLevelType w:val="multilevel"/>
    <w:tmpl w:val="159C64DA"/>
    <w:lvl w:ilvl="0">
      <w:start w:val="3"/>
      <w:numFmt w:val="decimal"/>
      <w:lvlText w:val="%1."/>
      <w:lvlJc w:val="left"/>
      <w:pPr>
        <w:tabs>
          <w:tab w:val="num" w:pos="0"/>
        </w:tabs>
        <w:ind w:left="360" w:hanging="360"/>
      </w:pPr>
      <w:rPr>
        <w:rFonts w:hint="default"/>
      </w:rPr>
    </w:lvl>
    <w:lvl w:ilvl="1">
      <w:start w:val="1"/>
      <w:numFmt w:val="decimal"/>
      <w:lvlText w:val="%1.%2."/>
      <w:lvlJc w:val="left"/>
      <w:pPr>
        <w:tabs>
          <w:tab w:val="num" w:pos="0"/>
        </w:tabs>
        <w:ind w:left="1713" w:hanging="720"/>
      </w:pPr>
      <w:rPr>
        <w:rFonts w:hint="default"/>
      </w:rPr>
    </w:lvl>
    <w:lvl w:ilvl="2">
      <w:start w:val="1"/>
      <w:numFmt w:val="decimal"/>
      <w:lvlText w:val="%1.%2.%3."/>
      <w:lvlJc w:val="left"/>
      <w:pPr>
        <w:tabs>
          <w:tab w:val="num" w:pos="0"/>
        </w:tabs>
        <w:ind w:left="2706" w:hanging="720"/>
      </w:pPr>
      <w:rPr>
        <w:rFonts w:hint="default"/>
      </w:rPr>
    </w:lvl>
    <w:lvl w:ilvl="3">
      <w:start w:val="1"/>
      <w:numFmt w:val="decimal"/>
      <w:lvlText w:val="%1.%2.%3.%4."/>
      <w:lvlJc w:val="left"/>
      <w:pPr>
        <w:tabs>
          <w:tab w:val="num" w:pos="0"/>
        </w:tabs>
        <w:ind w:left="4059" w:hanging="1080"/>
      </w:pPr>
      <w:rPr>
        <w:rFonts w:hint="default"/>
      </w:rPr>
    </w:lvl>
    <w:lvl w:ilvl="4">
      <w:start w:val="1"/>
      <w:numFmt w:val="decimal"/>
      <w:lvlText w:val="%1.%2.%3.%4.%5."/>
      <w:lvlJc w:val="left"/>
      <w:pPr>
        <w:tabs>
          <w:tab w:val="num" w:pos="0"/>
        </w:tabs>
        <w:ind w:left="5052" w:hanging="1080"/>
      </w:pPr>
      <w:rPr>
        <w:rFonts w:hint="default"/>
      </w:rPr>
    </w:lvl>
    <w:lvl w:ilvl="5">
      <w:start w:val="1"/>
      <w:numFmt w:val="decimal"/>
      <w:lvlText w:val="%1.%2.%3.%4.%5.%6."/>
      <w:lvlJc w:val="left"/>
      <w:pPr>
        <w:tabs>
          <w:tab w:val="num" w:pos="0"/>
        </w:tabs>
        <w:ind w:left="6405" w:hanging="1440"/>
      </w:pPr>
      <w:rPr>
        <w:rFonts w:hint="default"/>
      </w:rPr>
    </w:lvl>
    <w:lvl w:ilvl="6">
      <w:start w:val="1"/>
      <w:numFmt w:val="decimal"/>
      <w:lvlText w:val="%1.%2.%3.%4.%5.%6.%7."/>
      <w:lvlJc w:val="left"/>
      <w:pPr>
        <w:tabs>
          <w:tab w:val="num" w:pos="0"/>
        </w:tabs>
        <w:ind w:left="7398" w:hanging="1440"/>
      </w:pPr>
      <w:rPr>
        <w:rFonts w:hint="default"/>
      </w:rPr>
    </w:lvl>
    <w:lvl w:ilvl="7">
      <w:start w:val="1"/>
      <w:numFmt w:val="decimal"/>
      <w:lvlText w:val="%1.%2.%3.%4.%5.%6.%7.%8."/>
      <w:lvlJc w:val="left"/>
      <w:pPr>
        <w:tabs>
          <w:tab w:val="num" w:pos="0"/>
        </w:tabs>
        <w:ind w:left="8751" w:hanging="1800"/>
      </w:pPr>
      <w:rPr>
        <w:rFonts w:hint="default"/>
      </w:rPr>
    </w:lvl>
    <w:lvl w:ilvl="8">
      <w:start w:val="1"/>
      <w:numFmt w:val="decimal"/>
      <w:lvlText w:val="%1.%2.%3.%4.%5.%6.%7.%8.%9."/>
      <w:lvlJc w:val="left"/>
      <w:pPr>
        <w:tabs>
          <w:tab w:val="num" w:pos="0"/>
        </w:tabs>
        <w:ind w:left="9744" w:hanging="1800"/>
      </w:pPr>
      <w:rPr>
        <w:rFonts w:hint="default"/>
      </w:rPr>
    </w:lvl>
  </w:abstractNum>
  <w:abstractNum w:abstractNumId="4">
    <w:nsid w:val="36895D67"/>
    <w:multiLevelType w:val="multilevel"/>
    <w:tmpl w:val="0402001F"/>
    <w:styleLink w:val="Style3"/>
    <w:lvl w:ilvl="0">
      <w:start w:val="1"/>
      <w:numFmt w:val="decimal"/>
      <w:lvlText w:val="%1."/>
      <w:lvlJc w:val="left"/>
      <w:pPr>
        <w:ind w:left="360" w:hanging="360"/>
      </w:pPr>
      <w:rPr>
        <w:rFonts w:ascii="Times New Roman" w:hAnsi="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7F62"/>
    <w:rsid w:val="00071AE3"/>
    <w:rsid w:val="00094A88"/>
    <w:rsid w:val="000C3B01"/>
    <w:rsid w:val="000C7943"/>
    <w:rsid w:val="000C7B79"/>
    <w:rsid w:val="000F5E37"/>
    <w:rsid w:val="00112407"/>
    <w:rsid w:val="0011543A"/>
    <w:rsid w:val="00116F8E"/>
    <w:rsid w:val="0016341B"/>
    <w:rsid w:val="00171D06"/>
    <w:rsid w:val="00172D31"/>
    <w:rsid w:val="001841B2"/>
    <w:rsid w:val="00192725"/>
    <w:rsid w:val="001D0E21"/>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008E4"/>
    <w:rsid w:val="00314007"/>
    <w:rsid w:val="003243DB"/>
    <w:rsid w:val="00341DBC"/>
    <w:rsid w:val="00363854"/>
    <w:rsid w:val="003A4E99"/>
    <w:rsid w:val="003B09CD"/>
    <w:rsid w:val="003B0CD2"/>
    <w:rsid w:val="003C096E"/>
    <w:rsid w:val="003E4737"/>
    <w:rsid w:val="00424F1B"/>
    <w:rsid w:val="00425D06"/>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22EC"/>
    <w:rsid w:val="005879DC"/>
    <w:rsid w:val="00592444"/>
    <w:rsid w:val="00592BA4"/>
    <w:rsid w:val="005A48CC"/>
    <w:rsid w:val="005B5231"/>
    <w:rsid w:val="005F3256"/>
    <w:rsid w:val="005F3ED8"/>
    <w:rsid w:val="006006B5"/>
    <w:rsid w:val="00602104"/>
    <w:rsid w:val="0060239F"/>
    <w:rsid w:val="00612DE0"/>
    <w:rsid w:val="006142A7"/>
    <w:rsid w:val="00625AE1"/>
    <w:rsid w:val="00632794"/>
    <w:rsid w:val="00645A28"/>
    <w:rsid w:val="006523A5"/>
    <w:rsid w:val="00664AD1"/>
    <w:rsid w:val="006758D8"/>
    <w:rsid w:val="006768AB"/>
    <w:rsid w:val="006B20F8"/>
    <w:rsid w:val="006B347A"/>
    <w:rsid w:val="006C0683"/>
    <w:rsid w:val="006C679C"/>
    <w:rsid w:val="006F5A31"/>
    <w:rsid w:val="00740C38"/>
    <w:rsid w:val="007501CA"/>
    <w:rsid w:val="0077090B"/>
    <w:rsid w:val="00777CE4"/>
    <w:rsid w:val="007E59AE"/>
    <w:rsid w:val="007F7D51"/>
    <w:rsid w:val="00804D21"/>
    <w:rsid w:val="008163BC"/>
    <w:rsid w:val="0086094D"/>
    <w:rsid w:val="00884725"/>
    <w:rsid w:val="008A31FF"/>
    <w:rsid w:val="008A7DAB"/>
    <w:rsid w:val="008B50F8"/>
    <w:rsid w:val="008C011C"/>
    <w:rsid w:val="008D660C"/>
    <w:rsid w:val="008E3E5A"/>
    <w:rsid w:val="0093346D"/>
    <w:rsid w:val="009543B4"/>
    <w:rsid w:val="009A240C"/>
    <w:rsid w:val="009D17C0"/>
    <w:rsid w:val="009D3081"/>
    <w:rsid w:val="009E0AD2"/>
    <w:rsid w:val="009F7565"/>
    <w:rsid w:val="00A02C19"/>
    <w:rsid w:val="00A03B7A"/>
    <w:rsid w:val="00A11397"/>
    <w:rsid w:val="00A17B09"/>
    <w:rsid w:val="00A30C09"/>
    <w:rsid w:val="00A30CD1"/>
    <w:rsid w:val="00A45FB1"/>
    <w:rsid w:val="00A620CF"/>
    <w:rsid w:val="00A75C38"/>
    <w:rsid w:val="00A806B2"/>
    <w:rsid w:val="00A91E03"/>
    <w:rsid w:val="00AB4092"/>
    <w:rsid w:val="00AC4E9C"/>
    <w:rsid w:val="00AE5380"/>
    <w:rsid w:val="00AF1231"/>
    <w:rsid w:val="00B14CC6"/>
    <w:rsid w:val="00B237B0"/>
    <w:rsid w:val="00B40BC7"/>
    <w:rsid w:val="00B52C56"/>
    <w:rsid w:val="00B74181"/>
    <w:rsid w:val="00B8287B"/>
    <w:rsid w:val="00BA0117"/>
    <w:rsid w:val="00BC7DAE"/>
    <w:rsid w:val="00BE66F4"/>
    <w:rsid w:val="00C17EDC"/>
    <w:rsid w:val="00C35F73"/>
    <w:rsid w:val="00C441F2"/>
    <w:rsid w:val="00C51C59"/>
    <w:rsid w:val="00C537EB"/>
    <w:rsid w:val="00C54E44"/>
    <w:rsid w:val="00C96FB7"/>
    <w:rsid w:val="00CC1958"/>
    <w:rsid w:val="00CD333A"/>
    <w:rsid w:val="00CD740A"/>
    <w:rsid w:val="00D03ECC"/>
    <w:rsid w:val="00D053A4"/>
    <w:rsid w:val="00D119A2"/>
    <w:rsid w:val="00D34BA8"/>
    <w:rsid w:val="00D421E6"/>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A744C"/>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 w:type="numbering" w:customStyle="1" w:styleId="Style3">
    <w:name w:val="Style3"/>
    <w:rsid w:val="00A806B2"/>
    <w:pPr>
      <w:numPr>
        <w:numId w:val="5"/>
      </w:numPr>
    </w:pPr>
  </w:style>
  <w:style w:type="paragraph" w:styleId="ListParagraph">
    <w:name w:val="List Paragraph"/>
    <w:basedOn w:val="Normal"/>
    <w:uiPriority w:val="34"/>
    <w:qFormat/>
    <w:rsid w:val="00A806B2"/>
    <w:pPr>
      <w:ind w:left="720"/>
      <w:contextualSpacing/>
    </w:p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3</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4</cp:revision>
  <cp:lastPrinted>2019-03-26T11:50:00Z</cp:lastPrinted>
  <dcterms:created xsi:type="dcterms:W3CDTF">2019-03-26T12:41:00Z</dcterms:created>
  <dcterms:modified xsi:type="dcterms:W3CDTF">2019-06-21T12:48:00Z</dcterms:modified>
</cp:coreProperties>
</file>